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F000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</w:rPr>
      </w:pPr>
    </w:p>
    <w:p w14:paraId="04AB0FD6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</w:pPr>
      <w:r w:rsidRPr="004C79F2">
        <w:rPr>
          <w:rStyle w:val="Gl"/>
        </w:rPr>
        <w:t>BİRİNCİ BÖLÜM</w:t>
      </w:r>
    </w:p>
    <w:p w14:paraId="318B446F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</w:rPr>
      </w:pPr>
      <w:r w:rsidRPr="004C79F2">
        <w:rPr>
          <w:rStyle w:val="Gl"/>
        </w:rPr>
        <w:t>(Amaç, Kapsam, Dayanak ve Tanımlar)</w:t>
      </w:r>
    </w:p>
    <w:p w14:paraId="46CD18EF" w14:textId="77777777" w:rsidR="00920F76" w:rsidRPr="004C79F2" w:rsidRDefault="00920F76" w:rsidP="00920F76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</w:rPr>
      </w:pPr>
    </w:p>
    <w:p w14:paraId="45427505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  <w:rPr>
          <w:rStyle w:val="Gl"/>
          <w:shd w:val="clear" w:color="auto" w:fill="FFFFFF"/>
        </w:rPr>
      </w:pPr>
      <w:r w:rsidRPr="004C79F2">
        <w:rPr>
          <w:rStyle w:val="Gl"/>
          <w:shd w:val="clear" w:color="auto" w:fill="FFFFFF"/>
        </w:rPr>
        <w:t>AMAÇ</w:t>
      </w:r>
    </w:p>
    <w:p w14:paraId="219025BF" w14:textId="176D5E91" w:rsidR="00A37953" w:rsidRPr="004C79F2" w:rsidRDefault="00A37953" w:rsidP="00920F76">
      <w:pPr>
        <w:pStyle w:val="GvdeMetni"/>
        <w:tabs>
          <w:tab w:val="left" w:pos="2127"/>
          <w:tab w:val="left" w:pos="9072"/>
        </w:tabs>
        <w:spacing w:line="360" w:lineRule="auto"/>
        <w:jc w:val="both"/>
      </w:pPr>
      <w:r w:rsidRPr="004C79F2">
        <w:rPr>
          <w:b/>
        </w:rPr>
        <w:t xml:space="preserve">MADDE 1 – </w:t>
      </w:r>
      <w:r w:rsidRPr="004C79F2">
        <w:t xml:space="preserve">Amaç; Tekirdağ Namık Kemal Üniversitesi </w:t>
      </w:r>
      <w:r w:rsidR="002F253D">
        <w:t>Sağlık Bilimleri Fakültesi</w:t>
      </w:r>
      <w:r w:rsidRPr="004C79F2">
        <w:t xml:space="preserve"> iç ve dış paydaşların </w:t>
      </w:r>
      <w:bookmarkStart w:id="0" w:name="_Hlk119584826"/>
      <w:r w:rsidRPr="004C79F2">
        <w:t>dilek</w:t>
      </w:r>
      <w:r w:rsidR="001425F6">
        <w:t xml:space="preserve"> ve </w:t>
      </w:r>
      <w:r w:rsidRPr="004C79F2">
        <w:t xml:space="preserve">önerilerinin </w:t>
      </w:r>
      <w:bookmarkEnd w:id="0"/>
      <w:r w:rsidRPr="004C79F2">
        <w:t>değerlendirilmesi ile ilgili prosedürü belirlemektir.</w:t>
      </w:r>
    </w:p>
    <w:p w14:paraId="3204DD90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</w:pPr>
    </w:p>
    <w:p w14:paraId="7FB4BA98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  <w:rPr>
          <w:b/>
          <w:bCs/>
        </w:rPr>
      </w:pPr>
      <w:r w:rsidRPr="004C79F2">
        <w:rPr>
          <w:b/>
          <w:bCs/>
        </w:rPr>
        <w:t>KAPSAM</w:t>
      </w:r>
    </w:p>
    <w:p w14:paraId="53675EE4" w14:textId="2C21979B" w:rsidR="00A37953" w:rsidRPr="004C79F2" w:rsidRDefault="00A37953" w:rsidP="00A15D74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4C79F2">
        <w:rPr>
          <w:b/>
          <w:bCs/>
        </w:rPr>
        <w:t>MADDE 2 –</w:t>
      </w:r>
      <w:r w:rsidRPr="004C79F2">
        <w:t xml:space="preserve"> Tekirdağ Namık Kemal Üniversitesi </w:t>
      </w:r>
      <w:r w:rsidR="002F253D">
        <w:t>Sağlık Bilimleri Fakültesi</w:t>
      </w:r>
      <w:r w:rsidRPr="004C79F2">
        <w:t>’n</w:t>
      </w:r>
      <w:r w:rsidR="002F253D">
        <w:t>e</w:t>
      </w:r>
      <w:r w:rsidRPr="004C79F2">
        <w:t xml:space="preserve"> tüm paydaşlar tarafından </w:t>
      </w:r>
      <w:r w:rsidR="004C3DD5" w:rsidRPr="004C79F2">
        <w:t xml:space="preserve">yapılan </w:t>
      </w:r>
      <w:r w:rsidRPr="004C79F2">
        <w:t>dilek</w:t>
      </w:r>
      <w:r w:rsidR="001425F6">
        <w:t xml:space="preserve"> ve </w:t>
      </w:r>
      <w:r w:rsidRPr="004C79F2">
        <w:t>öneri</w:t>
      </w:r>
      <w:r w:rsidR="004C3DD5" w:rsidRPr="004C79F2">
        <w:t>lerini</w:t>
      </w:r>
      <w:r w:rsidRPr="004C79F2">
        <w:t xml:space="preserve"> kapsar.</w:t>
      </w:r>
    </w:p>
    <w:p w14:paraId="3FB02C77" w14:textId="77777777" w:rsidR="00A37953" w:rsidRPr="004C79F2" w:rsidRDefault="00A37953" w:rsidP="00920F76">
      <w:pPr>
        <w:pStyle w:val="GvdeMetni"/>
        <w:tabs>
          <w:tab w:val="left" w:pos="142"/>
        </w:tabs>
        <w:spacing w:line="360" w:lineRule="auto"/>
        <w:jc w:val="both"/>
      </w:pPr>
    </w:p>
    <w:p w14:paraId="64A6B0B0" w14:textId="77777777" w:rsidR="00A37953" w:rsidRPr="004C79F2" w:rsidRDefault="00A37953" w:rsidP="00920F76">
      <w:pPr>
        <w:pStyle w:val="GvdeMetni"/>
        <w:tabs>
          <w:tab w:val="left" w:pos="142"/>
        </w:tabs>
        <w:spacing w:line="360" w:lineRule="auto"/>
        <w:jc w:val="both"/>
        <w:rPr>
          <w:b/>
          <w:bCs/>
        </w:rPr>
      </w:pPr>
      <w:r w:rsidRPr="004C79F2">
        <w:rPr>
          <w:b/>
          <w:bCs/>
        </w:rPr>
        <w:t>TANIMLAR</w:t>
      </w:r>
    </w:p>
    <w:p w14:paraId="69D53982" w14:textId="77777777" w:rsidR="00A37953" w:rsidRPr="004C79F2" w:rsidRDefault="00A37953" w:rsidP="00920F76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4C79F2">
        <w:rPr>
          <w:b/>
        </w:rPr>
        <w:t xml:space="preserve">MADDE </w:t>
      </w:r>
      <w:r w:rsidR="00882D57" w:rsidRPr="004C79F2">
        <w:rPr>
          <w:b/>
        </w:rPr>
        <w:t>3</w:t>
      </w:r>
      <w:r w:rsidRPr="004C79F2">
        <w:rPr>
          <w:b/>
        </w:rPr>
        <w:t xml:space="preserve"> – </w:t>
      </w:r>
      <w:r w:rsidRPr="004C79F2">
        <w:t>Bu prosedürün uygulanmasında;</w:t>
      </w:r>
    </w:p>
    <w:p w14:paraId="340C2DCF" w14:textId="6B59F4FF" w:rsidR="00A37953" w:rsidRPr="004C79F2" w:rsidRDefault="00A37953" w:rsidP="00920F76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4C79F2">
        <w:rPr>
          <w:b/>
          <w:bCs/>
          <w:sz w:val="24"/>
          <w:szCs w:val="24"/>
        </w:rPr>
        <w:t>Yüksekokul:</w:t>
      </w:r>
      <w:r w:rsidRPr="004C79F2">
        <w:rPr>
          <w:sz w:val="24"/>
          <w:szCs w:val="24"/>
        </w:rPr>
        <w:t xml:space="preserve"> Tekirdağ Namık Kemal Üniversitesi </w:t>
      </w:r>
      <w:r w:rsidR="002F253D">
        <w:rPr>
          <w:sz w:val="24"/>
          <w:szCs w:val="24"/>
        </w:rPr>
        <w:t>Sağlık Bilimleri Fakültesi</w:t>
      </w:r>
      <w:r w:rsidRPr="004C79F2">
        <w:rPr>
          <w:sz w:val="24"/>
          <w:szCs w:val="24"/>
        </w:rPr>
        <w:t>’n</w:t>
      </w:r>
      <w:r w:rsidR="002F253D">
        <w:rPr>
          <w:sz w:val="24"/>
          <w:szCs w:val="24"/>
        </w:rPr>
        <w:t>i</w:t>
      </w:r>
      <w:r w:rsidRPr="004C79F2">
        <w:rPr>
          <w:sz w:val="24"/>
          <w:szCs w:val="24"/>
        </w:rPr>
        <w:t>,</w:t>
      </w:r>
    </w:p>
    <w:p w14:paraId="52462229" w14:textId="77777777" w:rsidR="00A37953" w:rsidRPr="004C79F2" w:rsidRDefault="00A37953" w:rsidP="00920F76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4C79F2">
        <w:rPr>
          <w:b/>
          <w:bCs/>
          <w:sz w:val="24"/>
          <w:szCs w:val="24"/>
        </w:rPr>
        <w:t>Dilek:</w:t>
      </w:r>
      <w:r w:rsidR="00882D57" w:rsidRPr="004C79F2">
        <w:rPr>
          <w:sz w:val="24"/>
          <w:szCs w:val="24"/>
        </w:rPr>
        <w:t xml:space="preserve"> Tüm paydaşların istek ve taleplerini,</w:t>
      </w:r>
    </w:p>
    <w:p w14:paraId="67994F11" w14:textId="77777777" w:rsidR="00A37953" w:rsidRPr="004C79F2" w:rsidRDefault="00A37953" w:rsidP="00920F76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4C79F2">
        <w:rPr>
          <w:b/>
          <w:bCs/>
          <w:sz w:val="24"/>
          <w:szCs w:val="24"/>
        </w:rPr>
        <w:t>Öneri:</w:t>
      </w:r>
      <w:r w:rsidRPr="004C79F2">
        <w:rPr>
          <w:sz w:val="24"/>
          <w:szCs w:val="24"/>
        </w:rPr>
        <w:t xml:space="preserve"> Sağladığımız hizmetlerimiz ile ilgili süreçlerde gerçekleştirilen faaliyetlerin iyileştirilmesine yönelik görüş ve düşünceler</w:t>
      </w:r>
      <w:r w:rsidR="00882D57" w:rsidRPr="004C79F2">
        <w:rPr>
          <w:sz w:val="24"/>
          <w:szCs w:val="24"/>
        </w:rPr>
        <w:t>ini,</w:t>
      </w:r>
    </w:p>
    <w:p w14:paraId="7F7B26A6" w14:textId="49AB0C17" w:rsidR="00882D57" w:rsidRPr="004C79F2" w:rsidRDefault="00882D57" w:rsidP="00920F76">
      <w:pPr>
        <w:pStyle w:val="ListeParagraf"/>
        <w:numPr>
          <w:ilvl w:val="0"/>
          <w:numId w:val="1"/>
        </w:num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  <w:r w:rsidRPr="004C79F2">
        <w:rPr>
          <w:b/>
          <w:bCs/>
          <w:sz w:val="24"/>
          <w:szCs w:val="24"/>
        </w:rPr>
        <w:t xml:space="preserve">Paydaş: </w:t>
      </w:r>
      <w:r w:rsidR="002F253D">
        <w:rPr>
          <w:sz w:val="24"/>
          <w:szCs w:val="24"/>
        </w:rPr>
        <w:t>Fakültenin</w:t>
      </w:r>
      <w:r w:rsidRPr="004C79F2">
        <w:rPr>
          <w:sz w:val="24"/>
          <w:szCs w:val="24"/>
        </w:rPr>
        <w:t xml:space="preserve"> tüm iç ve dış paydaşlarını ifade eder.</w:t>
      </w:r>
    </w:p>
    <w:p w14:paraId="3286A897" w14:textId="77777777" w:rsidR="00920F76" w:rsidRPr="004C79F2" w:rsidRDefault="00920F76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72FE6D1D" w14:textId="77777777" w:rsidR="00920F76" w:rsidRPr="004C79F2" w:rsidRDefault="00920F76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52E269CA" w14:textId="12043F47" w:rsidR="0074301B" w:rsidRDefault="0074301B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47FC4EF3" w14:textId="356D970C" w:rsidR="004B5ADB" w:rsidRDefault="004B5ADB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484867DF" w14:textId="77777777" w:rsidR="004B5ADB" w:rsidRDefault="004B5ADB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717DDD91" w14:textId="77777777" w:rsidR="0074301B" w:rsidRPr="004C79F2" w:rsidRDefault="0074301B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sz w:val="24"/>
          <w:szCs w:val="24"/>
        </w:rPr>
      </w:pPr>
    </w:p>
    <w:p w14:paraId="46225E6C" w14:textId="77777777" w:rsidR="00882D57" w:rsidRPr="004C79F2" w:rsidRDefault="00882D57" w:rsidP="00920F76">
      <w:pPr>
        <w:pStyle w:val="Balk1"/>
        <w:tabs>
          <w:tab w:val="left" w:pos="2127"/>
        </w:tabs>
        <w:spacing w:line="360" w:lineRule="auto"/>
        <w:ind w:left="0"/>
        <w:jc w:val="center"/>
      </w:pPr>
      <w:r w:rsidRPr="004C79F2">
        <w:lastRenderedPageBreak/>
        <w:t>İKİNCİ BÖLÜM</w:t>
      </w:r>
    </w:p>
    <w:p w14:paraId="2F8D29AE" w14:textId="77777777" w:rsidR="00882D57" w:rsidRPr="004C79F2" w:rsidRDefault="00582928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Dilek ve Önerilerin</w:t>
      </w:r>
      <w:r w:rsidRPr="00582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D57" w:rsidRPr="004C79F2">
        <w:rPr>
          <w:rFonts w:ascii="Times New Roman" w:hAnsi="Times New Roman" w:cs="Times New Roman"/>
          <w:b/>
          <w:sz w:val="24"/>
          <w:szCs w:val="24"/>
        </w:rPr>
        <w:t>Kabulü ve Değerlendirilmesi</w:t>
      </w:r>
    </w:p>
    <w:p w14:paraId="5584C6E2" w14:textId="77777777" w:rsidR="00882D57" w:rsidRPr="00BB2134" w:rsidRDefault="00A32C6F" w:rsidP="00920F76">
      <w:pPr>
        <w:tabs>
          <w:tab w:val="left" w:pos="0"/>
          <w:tab w:val="left" w:pos="142"/>
          <w:tab w:val="left" w:pos="426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bCs/>
          <w:sz w:val="24"/>
          <w:szCs w:val="24"/>
        </w:rPr>
        <w:t>MADDE 4 -</w:t>
      </w:r>
      <w:r w:rsidRPr="00BB2134">
        <w:rPr>
          <w:rFonts w:ascii="Times New Roman" w:hAnsi="Times New Roman" w:cs="Times New Roman"/>
          <w:sz w:val="24"/>
          <w:szCs w:val="24"/>
        </w:rPr>
        <w:t xml:space="preserve"> Paydaşlarımız </w:t>
      </w:r>
      <w:r w:rsidR="00582928" w:rsidRPr="00BB2134">
        <w:rPr>
          <w:rFonts w:ascii="Times New Roman" w:hAnsi="Times New Roman" w:cs="Times New Roman"/>
          <w:sz w:val="24"/>
          <w:szCs w:val="24"/>
        </w:rPr>
        <w:t xml:space="preserve">dilek ve önerilerini </w:t>
      </w:r>
      <w:r w:rsidRPr="00BB2134">
        <w:rPr>
          <w:rFonts w:ascii="Times New Roman" w:hAnsi="Times New Roman" w:cs="Times New Roman"/>
          <w:sz w:val="24"/>
          <w:szCs w:val="24"/>
        </w:rPr>
        <w:t xml:space="preserve">yüksekokulun her katında bulunan kutular aracılığıyla iletirler. </w:t>
      </w:r>
    </w:p>
    <w:p w14:paraId="61CEC1AA" w14:textId="77777777" w:rsidR="00A32C6F" w:rsidRPr="00BB2134" w:rsidRDefault="00A32C6F" w:rsidP="00920F76">
      <w:pPr>
        <w:tabs>
          <w:tab w:val="left" w:pos="0"/>
          <w:tab w:val="left" w:pos="142"/>
          <w:tab w:val="left" w:pos="426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bCs/>
          <w:sz w:val="24"/>
          <w:szCs w:val="24"/>
        </w:rPr>
        <w:t>MADDE 5 -</w:t>
      </w:r>
      <w:r w:rsidRPr="00BB2134">
        <w:rPr>
          <w:rFonts w:ascii="Times New Roman" w:hAnsi="Times New Roman" w:cs="Times New Roman"/>
          <w:sz w:val="24"/>
          <w:szCs w:val="24"/>
        </w:rPr>
        <w:t xml:space="preserve"> 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İlgili kutulara yapılan </w:t>
      </w:r>
      <w:r w:rsidR="00582928" w:rsidRPr="00BB2134">
        <w:rPr>
          <w:rFonts w:ascii="Times New Roman" w:hAnsi="Times New Roman" w:cs="Times New Roman"/>
          <w:sz w:val="24"/>
          <w:szCs w:val="24"/>
        </w:rPr>
        <w:t xml:space="preserve">dilek ve önerilerde </w:t>
      </w:r>
      <w:r w:rsidR="00632789" w:rsidRPr="00BB2134">
        <w:rPr>
          <w:rFonts w:ascii="Times New Roman" w:hAnsi="Times New Roman" w:cs="Times New Roman"/>
          <w:sz w:val="24"/>
          <w:szCs w:val="24"/>
        </w:rPr>
        <w:t>isim ve adres bulunması zorunlu değildir.</w:t>
      </w:r>
    </w:p>
    <w:p w14:paraId="53E8705F" w14:textId="77777777" w:rsidR="00632789" w:rsidRPr="00BB2134" w:rsidRDefault="00920F76" w:rsidP="00920F76">
      <w:pPr>
        <w:tabs>
          <w:tab w:val="left" w:pos="0"/>
          <w:tab w:val="left" w:pos="142"/>
          <w:tab w:val="left" w:pos="426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bCs/>
          <w:sz w:val="24"/>
          <w:szCs w:val="24"/>
        </w:rPr>
        <w:t>MADDE 6 -</w:t>
      </w:r>
      <w:r w:rsidRPr="00BB2134">
        <w:rPr>
          <w:rFonts w:ascii="Times New Roman" w:hAnsi="Times New Roman" w:cs="Times New Roman"/>
          <w:sz w:val="24"/>
          <w:szCs w:val="24"/>
        </w:rPr>
        <w:t xml:space="preserve"> </w:t>
      </w:r>
      <w:r w:rsidR="00632789" w:rsidRPr="00BB2134">
        <w:rPr>
          <w:rFonts w:ascii="Times New Roman" w:hAnsi="Times New Roman" w:cs="Times New Roman"/>
          <w:sz w:val="24"/>
          <w:szCs w:val="24"/>
        </w:rPr>
        <w:t>Kalite Yönetim Temsilcileri tarafından görevlendirilen bir kişi tarafından dilek</w:t>
      </w:r>
      <w:r w:rsidR="00582928" w:rsidRPr="00BB2134">
        <w:rPr>
          <w:rFonts w:ascii="Times New Roman" w:hAnsi="Times New Roman" w:cs="Times New Roman"/>
          <w:sz w:val="24"/>
          <w:szCs w:val="24"/>
        </w:rPr>
        <w:t xml:space="preserve"> ve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 öneri kutuları </w:t>
      </w:r>
      <w:r w:rsidR="00582928" w:rsidRPr="00BB2134">
        <w:rPr>
          <w:rFonts w:ascii="Times New Roman" w:hAnsi="Times New Roman" w:cs="Times New Roman"/>
          <w:sz w:val="24"/>
          <w:szCs w:val="24"/>
        </w:rPr>
        <w:t xml:space="preserve">her ayın son </w:t>
      </w:r>
      <w:r w:rsidR="0085011B">
        <w:rPr>
          <w:rFonts w:ascii="Times New Roman" w:hAnsi="Times New Roman" w:cs="Times New Roman"/>
          <w:sz w:val="24"/>
          <w:szCs w:val="24"/>
        </w:rPr>
        <w:t xml:space="preserve">haftası </w:t>
      </w:r>
      <w:r w:rsidR="00582928" w:rsidRPr="00BB2134">
        <w:rPr>
          <w:rFonts w:ascii="Times New Roman" w:hAnsi="Times New Roman" w:cs="Times New Roman"/>
          <w:sz w:val="24"/>
          <w:szCs w:val="24"/>
        </w:rPr>
        <w:t>açılır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 ve tutanak ile değerlendirmeye alını</w:t>
      </w:r>
      <w:r w:rsidR="00BB2134" w:rsidRPr="00BB2134">
        <w:rPr>
          <w:rFonts w:ascii="Times New Roman" w:hAnsi="Times New Roman" w:cs="Times New Roman"/>
          <w:sz w:val="24"/>
          <w:szCs w:val="24"/>
        </w:rPr>
        <w:t>r</w:t>
      </w:r>
      <w:r w:rsidR="00632789" w:rsidRPr="00BB2134">
        <w:rPr>
          <w:rFonts w:ascii="Times New Roman" w:hAnsi="Times New Roman" w:cs="Times New Roman"/>
          <w:sz w:val="24"/>
          <w:szCs w:val="24"/>
        </w:rPr>
        <w:t>.</w:t>
      </w:r>
    </w:p>
    <w:p w14:paraId="172BCFA5" w14:textId="77777777" w:rsidR="00BB2134" w:rsidRPr="00BB2134" w:rsidRDefault="00920F76" w:rsidP="00920F76">
      <w:pPr>
        <w:tabs>
          <w:tab w:val="left" w:pos="0"/>
          <w:tab w:val="left" w:pos="142"/>
          <w:tab w:val="left" w:pos="426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bCs/>
          <w:sz w:val="24"/>
          <w:szCs w:val="24"/>
        </w:rPr>
        <w:t>MADDE 7 -</w:t>
      </w:r>
      <w:r w:rsidRPr="00BB2134">
        <w:rPr>
          <w:rFonts w:ascii="Times New Roman" w:hAnsi="Times New Roman" w:cs="Times New Roman"/>
          <w:sz w:val="24"/>
          <w:szCs w:val="24"/>
        </w:rPr>
        <w:t xml:space="preserve"> 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Birim kalite sorumluları tüm </w:t>
      </w:r>
      <w:r w:rsidR="00BB2134" w:rsidRPr="00BB2134">
        <w:rPr>
          <w:rFonts w:ascii="Times New Roman" w:hAnsi="Times New Roman" w:cs="Times New Roman"/>
          <w:sz w:val="24"/>
          <w:szCs w:val="24"/>
        </w:rPr>
        <w:t xml:space="preserve">dilek ve 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önerileri değerlendirmeye alır. Sonuçlar </w:t>
      </w:r>
      <w:r w:rsidR="00BB2134" w:rsidRPr="00BB2134">
        <w:rPr>
          <w:rFonts w:ascii="Times New Roman" w:hAnsi="Times New Roman" w:cs="Times New Roman"/>
          <w:sz w:val="24"/>
          <w:szCs w:val="24"/>
        </w:rPr>
        <w:t xml:space="preserve">Birim Yönetimi ve </w:t>
      </w:r>
      <w:r w:rsidR="00632789" w:rsidRPr="00BB2134">
        <w:rPr>
          <w:rFonts w:ascii="Times New Roman" w:hAnsi="Times New Roman" w:cs="Times New Roman"/>
          <w:sz w:val="24"/>
          <w:szCs w:val="24"/>
        </w:rPr>
        <w:t>Kalite Yönetim Temsilcileri</w:t>
      </w:r>
      <w:r w:rsidR="00BB2134" w:rsidRPr="00BB2134">
        <w:rPr>
          <w:rFonts w:ascii="Times New Roman" w:hAnsi="Times New Roman" w:cs="Times New Roman"/>
          <w:sz w:val="24"/>
          <w:szCs w:val="24"/>
        </w:rPr>
        <w:t xml:space="preserve"> ile değerlendirilir. </w:t>
      </w:r>
    </w:p>
    <w:p w14:paraId="06C9AC56" w14:textId="77777777" w:rsidR="00A32C6F" w:rsidRPr="00BB2134" w:rsidRDefault="00920F76" w:rsidP="00920F76">
      <w:pPr>
        <w:tabs>
          <w:tab w:val="left" w:pos="0"/>
          <w:tab w:val="left" w:pos="142"/>
          <w:tab w:val="left" w:pos="426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bCs/>
          <w:sz w:val="24"/>
          <w:szCs w:val="24"/>
        </w:rPr>
        <w:t>MADDE 8 -</w:t>
      </w:r>
      <w:r w:rsidRPr="00BB2134">
        <w:rPr>
          <w:rFonts w:ascii="Times New Roman" w:hAnsi="Times New Roman" w:cs="Times New Roman"/>
          <w:sz w:val="24"/>
          <w:szCs w:val="24"/>
        </w:rPr>
        <w:t xml:space="preserve"> </w:t>
      </w:r>
      <w:r w:rsidR="00632789" w:rsidRPr="00BB2134">
        <w:rPr>
          <w:rFonts w:ascii="Times New Roman" w:hAnsi="Times New Roman" w:cs="Times New Roman"/>
          <w:sz w:val="24"/>
          <w:szCs w:val="24"/>
        </w:rPr>
        <w:t>Sonuçlandırılmış dilek</w:t>
      </w:r>
      <w:r w:rsidR="00BB2134" w:rsidRPr="00BB2134">
        <w:rPr>
          <w:rFonts w:ascii="Times New Roman" w:hAnsi="Times New Roman" w:cs="Times New Roman"/>
          <w:sz w:val="24"/>
          <w:szCs w:val="24"/>
        </w:rPr>
        <w:t xml:space="preserve"> ve ö</w:t>
      </w:r>
      <w:r w:rsidR="00632789" w:rsidRPr="00BB2134">
        <w:rPr>
          <w:rFonts w:ascii="Times New Roman" w:hAnsi="Times New Roman" w:cs="Times New Roman"/>
          <w:sz w:val="24"/>
          <w:szCs w:val="24"/>
        </w:rPr>
        <w:t xml:space="preserve">neriler </w:t>
      </w:r>
      <w:r w:rsidRPr="00BB2134">
        <w:rPr>
          <w:rFonts w:ascii="Times New Roman" w:hAnsi="Times New Roman" w:cs="Times New Roman"/>
          <w:sz w:val="24"/>
          <w:szCs w:val="24"/>
        </w:rPr>
        <w:t>iletişim panolarında duyurulur.</w:t>
      </w:r>
    </w:p>
    <w:p w14:paraId="01E505FC" w14:textId="77777777" w:rsidR="00A32C6F" w:rsidRPr="00BB2134" w:rsidRDefault="00A32C6F" w:rsidP="00920F76">
      <w:pPr>
        <w:pStyle w:val="GvdeMetni"/>
        <w:tabs>
          <w:tab w:val="left" w:pos="2127"/>
        </w:tabs>
        <w:spacing w:line="360" w:lineRule="auto"/>
        <w:jc w:val="center"/>
        <w:rPr>
          <w:b/>
        </w:rPr>
      </w:pPr>
      <w:r w:rsidRPr="00BB2134">
        <w:rPr>
          <w:b/>
        </w:rPr>
        <w:t>ÜÇÜNCÜ BÖLÜM</w:t>
      </w:r>
    </w:p>
    <w:p w14:paraId="4A234480" w14:textId="77777777" w:rsidR="00A32C6F" w:rsidRPr="00BB2134" w:rsidRDefault="00A32C6F" w:rsidP="00920F76">
      <w:pPr>
        <w:pStyle w:val="Balk1"/>
        <w:spacing w:line="360" w:lineRule="auto"/>
        <w:ind w:left="0"/>
        <w:jc w:val="center"/>
      </w:pPr>
      <w:r w:rsidRPr="00BB2134">
        <w:t>Çeşitli ve Son Hükümler</w:t>
      </w:r>
    </w:p>
    <w:p w14:paraId="4607C5EF" w14:textId="77777777" w:rsidR="004C3DD5" w:rsidRPr="00BB2134" w:rsidRDefault="004C3DD5" w:rsidP="00920F76">
      <w:pPr>
        <w:pStyle w:val="GvdeMetni"/>
        <w:tabs>
          <w:tab w:val="left" w:pos="567"/>
        </w:tabs>
        <w:spacing w:line="360" w:lineRule="auto"/>
        <w:jc w:val="both"/>
        <w:rPr>
          <w:b/>
        </w:rPr>
      </w:pPr>
      <w:r w:rsidRPr="00BB2134">
        <w:rPr>
          <w:b/>
        </w:rPr>
        <w:t xml:space="preserve">Yürürlük </w:t>
      </w:r>
    </w:p>
    <w:p w14:paraId="33412DBA" w14:textId="45C2C56E" w:rsidR="004C3DD5" w:rsidRPr="00BB2134" w:rsidRDefault="004C3DD5" w:rsidP="00920F76">
      <w:pPr>
        <w:pStyle w:val="GvdeMetni"/>
        <w:tabs>
          <w:tab w:val="left" w:pos="2127"/>
        </w:tabs>
        <w:spacing w:line="360" w:lineRule="auto"/>
        <w:jc w:val="both"/>
      </w:pPr>
      <w:r w:rsidRPr="00BB2134">
        <w:rPr>
          <w:b/>
        </w:rPr>
        <w:t>MADDE 1</w:t>
      </w:r>
      <w:r w:rsidR="00920F76" w:rsidRPr="00BB2134">
        <w:rPr>
          <w:b/>
        </w:rPr>
        <w:t>0</w:t>
      </w:r>
      <w:r w:rsidRPr="00BB2134">
        <w:rPr>
          <w:b/>
        </w:rPr>
        <w:t xml:space="preserve"> </w:t>
      </w:r>
      <w:r w:rsidRPr="00BB2134">
        <w:t xml:space="preserve">– Bu çalışma prosedürü </w:t>
      </w:r>
      <w:r w:rsidR="002F253D">
        <w:t>Fakülte</w:t>
      </w:r>
      <w:r w:rsidRPr="00BB2134">
        <w:t xml:space="preserve"> Kurulu tarafından onaylandığı tarihten itibaren yürürlüğe girer.</w:t>
      </w:r>
    </w:p>
    <w:p w14:paraId="6684127B" w14:textId="77777777" w:rsidR="004C3DD5" w:rsidRPr="00BB2134" w:rsidRDefault="004C3DD5" w:rsidP="00920F76">
      <w:pPr>
        <w:pStyle w:val="GvdeMetni"/>
        <w:tabs>
          <w:tab w:val="left" w:pos="567"/>
        </w:tabs>
        <w:spacing w:line="360" w:lineRule="auto"/>
        <w:jc w:val="both"/>
        <w:rPr>
          <w:b/>
        </w:rPr>
      </w:pPr>
    </w:p>
    <w:p w14:paraId="73C5F7AF" w14:textId="77777777" w:rsidR="004C3DD5" w:rsidRPr="00BB2134" w:rsidRDefault="004C3DD5" w:rsidP="00920F76">
      <w:pPr>
        <w:pStyle w:val="GvdeMetni"/>
        <w:tabs>
          <w:tab w:val="left" w:pos="567"/>
        </w:tabs>
        <w:spacing w:line="360" w:lineRule="auto"/>
        <w:jc w:val="both"/>
        <w:rPr>
          <w:b/>
        </w:rPr>
      </w:pPr>
      <w:r w:rsidRPr="00BB2134">
        <w:rPr>
          <w:b/>
        </w:rPr>
        <w:t>Yürütme</w:t>
      </w:r>
    </w:p>
    <w:p w14:paraId="0CBBF036" w14:textId="34547757" w:rsidR="00A32C6F" w:rsidRPr="00BB2134" w:rsidRDefault="004C3DD5" w:rsidP="00920F76">
      <w:pPr>
        <w:tabs>
          <w:tab w:val="left" w:pos="142"/>
          <w:tab w:val="left" w:pos="284"/>
          <w:tab w:val="left" w:pos="367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134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b/>
          <w:sz w:val="24"/>
          <w:szCs w:val="24"/>
        </w:rPr>
        <w:t>MADDE</w:t>
      </w:r>
      <w:r w:rsidRPr="00BB2134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b/>
          <w:sz w:val="24"/>
          <w:szCs w:val="24"/>
        </w:rPr>
        <w:t>1</w:t>
      </w:r>
      <w:r w:rsidR="00920F76" w:rsidRPr="00BB2134">
        <w:rPr>
          <w:rFonts w:ascii="Times New Roman" w:hAnsi="Times New Roman" w:cs="Times New Roman"/>
          <w:b/>
          <w:sz w:val="24"/>
          <w:szCs w:val="24"/>
        </w:rPr>
        <w:t>1</w:t>
      </w:r>
      <w:r w:rsidRPr="00BB2134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sz w:val="24"/>
          <w:szCs w:val="24"/>
        </w:rPr>
        <w:t>–</w:t>
      </w:r>
      <w:r w:rsidRPr="00BB213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sz w:val="24"/>
          <w:szCs w:val="24"/>
        </w:rPr>
        <w:t>Bu</w:t>
      </w:r>
      <w:r w:rsidRPr="00BB213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sz w:val="24"/>
          <w:szCs w:val="24"/>
        </w:rPr>
        <w:t>çalışma</w:t>
      </w:r>
      <w:r w:rsidRPr="00BB213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sz w:val="24"/>
          <w:szCs w:val="24"/>
        </w:rPr>
        <w:t>esasları</w:t>
      </w:r>
      <w:r w:rsidRPr="00BB213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B2134">
        <w:rPr>
          <w:rFonts w:ascii="Times New Roman" w:hAnsi="Times New Roman" w:cs="Times New Roman"/>
          <w:sz w:val="24"/>
          <w:szCs w:val="24"/>
        </w:rPr>
        <w:t>hükümlerini</w:t>
      </w:r>
      <w:r w:rsidRPr="00BB213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2F253D">
        <w:rPr>
          <w:rFonts w:ascii="Times New Roman" w:hAnsi="Times New Roman" w:cs="Times New Roman"/>
          <w:sz w:val="24"/>
          <w:szCs w:val="24"/>
        </w:rPr>
        <w:t>Dekanlık</w:t>
      </w:r>
      <w:r w:rsidRPr="00BB2134">
        <w:rPr>
          <w:rFonts w:ascii="Times New Roman" w:hAnsi="Times New Roman" w:cs="Times New Roman"/>
          <w:sz w:val="24"/>
          <w:szCs w:val="24"/>
        </w:rPr>
        <w:t xml:space="preserve"> yürütür</w:t>
      </w:r>
      <w:r w:rsidR="00920F76" w:rsidRPr="00BB2134">
        <w:rPr>
          <w:rFonts w:ascii="Times New Roman" w:hAnsi="Times New Roman" w:cs="Times New Roman"/>
          <w:sz w:val="24"/>
          <w:szCs w:val="24"/>
        </w:rPr>
        <w:t>.</w:t>
      </w:r>
    </w:p>
    <w:sectPr w:rsidR="00A32C6F" w:rsidRPr="00BB2134" w:rsidSect="00743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976F" w14:textId="77777777" w:rsidR="00C35C75" w:rsidRDefault="00C35C75" w:rsidP="0074301B">
      <w:pPr>
        <w:spacing w:after="0" w:line="240" w:lineRule="auto"/>
      </w:pPr>
      <w:r>
        <w:separator/>
      </w:r>
    </w:p>
  </w:endnote>
  <w:endnote w:type="continuationSeparator" w:id="0">
    <w:p w14:paraId="2CD62C08" w14:textId="77777777" w:rsidR="00C35C75" w:rsidRDefault="00C35C75" w:rsidP="007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DE36" w14:textId="77777777" w:rsidR="0074301B" w:rsidRDefault="007430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0374" w14:textId="77777777" w:rsidR="0074301B" w:rsidRDefault="007430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84D1" w14:textId="77777777" w:rsidR="0074301B" w:rsidRDefault="00743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B369" w14:textId="77777777" w:rsidR="00C35C75" w:rsidRDefault="00C35C75" w:rsidP="0074301B">
      <w:pPr>
        <w:spacing w:after="0" w:line="240" w:lineRule="auto"/>
      </w:pPr>
      <w:r>
        <w:separator/>
      </w:r>
    </w:p>
  </w:footnote>
  <w:footnote w:type="continuationSeparator" w:id="0">
    <w:p w14:paraId="34DB4EAB" w14:textId="77777777" w:rsidR="00C35C75" w:rsidRDefault="00C35C75" w:rsidP="007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0123" w14:textId="77777777" w:rsidR="0074301B" w:rsidRDefault="007430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1482" w14:textId="77777777" w:rsidR="0074301B" w:rsidRDefault="007430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X="-470" w:tblpY="-1005"/>
      <w:tblW w:w="548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75"/>
      <w:gridCol w:w="3970"/>
      <w:gridCol w:w="2128"/>
      <w:gridCol w:w="1852"/>
    </w:tblGrid>
    <w:tr w:rsidR="0074301B" w14:paraId="2B41F95E" w14:textId="77777777" w:rsidTr="00F01424">
      <w:trPr>
        <w:trHeight w:val="315"/>
      </w:trPr>
      <w:tc>
        <w:tcPr>
          <w:tcW w:w="995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E1614EE" w14:textId="77777777" w:rsidR="0074301B" w:rsidRPr="00DC4D4F" w:rsidRDefault="0074301B" w:rsidP="0074301B">
          <w:pPr>
            <w:jc w:val="center"/>
            <w:rPr>
              <w:rFonts w:cs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9984" behindDoc="1" locked="0" layoutInCell="1" allowOverlap="1" wp14:anchorId="0650D7F6" wp14:editId="6679A7F2">
                <wp:simplePos x="0" y="0"/>
                <wp:positionH relativeFrom="column">
                  <wp:posOffset>-27940</wp:posOffset>
                </wp:positionH>
                <wp:positionV relativeFrom="paragraph">
                  <wp:posOffset>-6985</wp:posOffset>
                </wp:positionV>
                <wp:extent cx="1123950" cy="1000125"/>
                <wp:effectExtent l="0" t="0" r="0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0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02DDFFA" w14:textId="77777777" w:rsidR="0074301B" w:rsidRDefault="0074301B" w:rsidP="0074301B">
          <w:pPr>
            <w:pStyle w:val="NormalWeb"/>
            <w:shd w:val="clear" w:color="auto" w:fill="FFFFFF"/>
            <w:spacing w:before="0" w:beforeAutospacing="0" w:after="0" w:afterAutospacing="0" w:line="360" w:lineRule="auto"/>
            <w:jc w:val="center"/>
            <w:rPr>
              <w:b/>
              <w:bCs/>
            </w:rPr>
          </w:pPr>
          <w:bookmarkStart w:id="1" w:name="_Hlk132815228"/>
          <w:r w:rsidRPr="007232F7">
            <w:rPr>
              <w:b/>
              <w:bCs/>
            </w:rPr>
            <w:t>TNKÜ</w:t>
          </w:r>
          <w:r>
            <w:rPr>
              <w:b/>
              <w:bCs/>
            </w:rPr>
            <w:t xml:space="preserve"> </w:t>
          </w:r>
        </w:p>
        <w:p w14:paraId="5AF65ADA" w14:textId="3F39F150" w:rsidR="0074301B" w:rsidRPr="007232F7" w:rsidRDefault="0074301B" w:rsidP="0074301B">
          <w:pPr>
            <w:pStyle w:val="NormalWeb"/>
            <w:shd w:val="clear" w:color="auto" w:fill="FFFFFF"/>
            <w:spacing w:before="0" w:beforeAutospacing="0" w:after="0" w:afterAutospacing="0" w:line="360" w:lineRule="auto"/>
            <w:jc w:val="center"/>
            <w:rPr>
              <w:b/>
              <w:bCs/>
            </w:rPr>
          </w:pPr>
          <w:r w:rsidRPr="004C79F2">
            <w:rPr>
              <w:rStyle w:val="Gl"/>
            </w:rPr>
            <w:t xml:space="preserve">SAĞLIK </w:t>
          </w:r>
          <w:r w:rsidR="00EB16F3">
            <w:rPr>
              <w:rStyle w:val="Gl"/>
            </w:rPr>
            <w:t xml:space="preserve">BİLİMLERİ FAKÜLTESİ </w:t>
          </w:r>
          <w:r w:rsidRPr="004C79F2">
            <w:rPr>
              <w:rStyle w:val="Gl"/>
            </w:rPr>
            <w:t>DİLEK</w:t>
          </w:r>
          <w:r>
            <w:rPr>
              <w:rStyle w:val="Gl"/>
            </w:rPr>
            <w:t xml:space="preserve"> </w:t>
          </w:r>
          <w:r w:rsidR="002F253D">
            <w:rPr>
              <w:rStyle w:val="Gl"/>
            </w:rPr>
            <w:t>VE</w:t>
          </w:r>
          <w:r>
            <w:rPr>
              <w:rStyle w:val="Gl"/>
            </w:rPr>
            <w:t xml:space="preserve"> </w:t>
          </w:r>
          <w:r w:rsidRPr="004C79F2">
            <w:rPr>
              <w:rStyle w:val="Gl"/>
            </w:rPr>
            <w:t>ÖNERİ KUTULARI DEĞERLENDİRME PROSEDÜRÜ</w:t>
          </w:r>
          <w:bookmarkEnd w:id="1"/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8083FA7" w14:textId="77777777" w:rsidR="0074301B" w:rsidRDefault="0074301B" w:rsidP="0074301B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proofErr w:type="spellStart"/>
          <w:r>
            <w:rPr>
              <w:w w:val="105"/>
              <w:sz w:val="20"/>
              <w:szCs w:val="20"/>
              <w:lang w:val="en-US" w:eastAsia="en-US"/>
            </w:rPr>
            <w:t>Doküman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No: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7EB712" w14:textId="77777777" w:rsidR="0074301B" w:rsidRDefault="0074301B" w:rsidP="0074301B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EYS-PR-080</w:t>
          </w:r>
        </w:p>
      </w:tc>
    </w:tr>
    <w:tr w:rsidR="0074301B" w14:paraId="2923264D" w14:textId="77777777" w:rsidTr="00F01424">
      <w:trPr>
        <w:trHeight w:val="315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085E19" w14:textId="77777777" w:rsidR="0074301B" w:rsidRPr="00DC4D4F" w:rsidRDefault="0074301B" w:rsidP="0074301B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50E9B7A" w14:textId="77777777" w:rsidR="0074301B" w:rsidRPr="00DC4D4F" w:rsidRDefault="0074301B" w:rsidP="0074301B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C6F9293" w14:textId="77777777" w:rsidR="0074301B" w:rsidRDefault="0074301B" w:rsidP="0074301B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proofErr w:type="spellStart"/>
          <w:r>
            <w:rPr>
              <w:w w:val="105"/>
              <w:sz w:val="20"/>
              <w:szCs w:val="20"/>
              <w:lang w:val="en-US" w:eastAsia="en-US"/>
            </w:rPr>
            <w:t>Hazırlama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</w:t>
          </w:r>
          <w:proofErr w:type="spellStart"/>
          <w:r>
            <w:rPr>
              <w:w w:val="105"/>
              <w:sz w:val="20"/>
              <w:szCs w:val="20"/>
              <w:lang w:val="en-US" w:eastAsia="en-US"/>
            </w:rPr>
            <w:t>Tarihi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>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F5709E3" w14:textId="77777777" w:rsidR="0074301B" w:rsidRDefault="0074301B" w:rsidP="0074301B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17.11.2022</w:t>
          </w:r>
        </w:p>
      </w:tc>
    </w:tr>
    <w:tr w:rsidR="0074301B" w14:paraId="5DCF6079" w14:textId="77777777" w:rsidTr="00F01424">
      <w:trPr>
        <w:trHeight w:val="315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48133D6" w14:textId="77777777" w:rsidR="0074301B" w:rsidRPr="00DC4D4F" w:rsidRDefault="0074301B" w:rsidP="0074301B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BAE66BE" w14:textId="77777777" w:rsidR="0074301B" w:rsidRPr="00DC4D4F" w:rsidRDefault="0074301B" w:rsidP="0074301B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CA8643C" w14:textId="77777777" w:rsidR="0074301B" w:rsidRDefault="0074301B" w:rsidP="0074301B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proofErr w:type="spellStart"/>
          <w:r>
            <w:rPr>
              <w:w w:val="105"/>
              <w:sz w:val="20"/>
              <w:szCs w:val="20"/>
              <w:lang w:val="en-US" w:eastAsia="en-US"/>
            </w:rPr>
            <w:t>Revizyon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</w:t>
          </w:r>
          <w:proofErr w:type="spellStart"/>
          <w:r>
            <w:rPr>
              <w:w w:val="105"/>
              <w:sz w:val="20"/>
              <w:szCs w:val="20"/>
              <w:lang w:val="en-US" w:eastAsia="en-US"/>
            </w:rPr>
            <w:t>Tarihi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>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31A2A23" w14:textId="41FF4B01" w:rsidR="0074301B" w:rsidRDefault="002F253D" w:rsidP="0074301B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24</w:t>
          </w:r>
          <w:r w:rsidR="00EB16F3">
            <w:rPr>
              <w:sz w:val="20"/>
              <w:szCs w:val="20"/>
              <w:lang w:val="en-US" w:eastAsia="en-US"/>
            </w:rPr>
            <w:t>.04.2023</w:t>
          </w:r>
        </w:p>
      </w:tc>
    </w:tr>
    <w:tr w:rsidR="0074301B" w14:paraId="6EE89804" w14:textId="77777777" w:rsidTr="00F01424">
      <w:trPr>
        <w:trHeight w:val="315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7B4E10A" w14:textId="77777777" w:rsidR="0074301B" w:rsidRPr="00DC4D4F" w:rsidRDefault="0074301B" w:rsidP="0074301B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12A29BA" w14:textId="77777777" w:rsidR="0074301B" w:rsidRPr="00DC4D4F" w:rsidRDefault="0074301B" w:rsidP="0074301B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98FB064" w14:textId="77777777" w:rsidR="0074301B" w:rsidRDefault="0074301B" w:rsidP="0074301B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  <w:lang w:val="en-US" w:eastAsia="en-US"/>
            </w:rPr>
          </w:pPr>
          <w:proofErr w:type="spellStart"/>
          <w:r>
            <w:rPr>
              <w:w w:val="105"/>
              <w:sz w:val="20"/>
              <w:szCs w:val="20"/>
              <w:lang w:val="en-US" w:eastAsia="en-US"/>
            </w:rPr>
            <w:t>Revizyon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No: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86ED4DB" w14:textId="0632EF4A" w:rsidR="0074301B" w:rsidRDefault="002F253D" w:rsidP="0074301B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3</w:t>
          </w:r>
        </w:p>
      </w:tc>
    </w:tr>
    <w:tr w:rsidR="0074301B" w14:paraId="4126BDEC" w14:textId="77777777" w:rsidTr="00F01424">
      <w:trPr>
        <w:trHeight w:val="316"/>
      </w:trPr>
      <w:tc>
        <w:tcPr>
          <w:tcW w:w="995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C1CD613" w14:textId="77777777" w:rsidR="0074301B" w:rsidRPr="00DC4D4F" w:rsidRDefault="0074301B" w:rsidP="0074301B">
          <w:pPr>
            <w:rPr>
              <w:rFonts w:cs="Calibri"/>
              <w:b/>
              <w:lang w:val="en-US"/>
            </w:rPr>
          </w:pPr>
        </w:p>
      </w:tc>
      <w:tc>
        <w:tcPr>
          <w:tcW w:w="2000" w:type="pct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94D8439" w14:textId="77777777" w:rsidR="0074301B" w:rsidRPr="00DC4D4F" w:rsidRDefault="0074301B" w:rsidP="0074301B">
          <w:pPr>
            <w:rPr>
              <w:lang w:val="en-US"/>
            </w:rPr>
          </w:pPr>
        </w:p>
      </w:tc>
      <w:tc>
        <w:tcPr>
          <w:tcW w:w="1072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D65926" w14:textId="77777777" w:rsidR="0074301B" w:rsidRDefault="0074301B" w:rsidP="0074301B">
          <w:pPr>
            <w:pStyle w:val="TableParagraph"/>
            <w:spacing w:before="22"/>
            <w:ind w:left="34"/>
            <w:jc w:val="both"/>
            <w:rPr>
              <w:sz w:val="20"/>
              <w:szCs w:val="20"/>
              <w:lang w:val="en-US" w:eastAsia="en-US"/>
            </w:rPr>
          </w:pPr>
          <w:proofErr w:type="spellStart"/>
          <w:r>
            <w:rPr>
              <w:w w:val="105"/>
              <w:sz w:val="20"/>
              <w:szCs w:val="20"/>
              <w:lang w:val="en-US" w:eastAsia="en-US"/>
            </w:rPr>
            <w:t>Toplam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</w:t>
          </w:r>
          <w:proofErr w:type="spellStart"/>
          <w:r>
            <w:rPr>
              <w:w w:val="105"/>
              <w:sz w:val="20"/>
              <w:szCs w:val="20"/>
              <w:lang w:val="en-US" w:eastAsia="en-US"/>
            </w:rPr>
            <w:t>Sayfa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 xml:space="preserve"> </w:t>
          </w:r>
          <w:proofErr w:type="spellStart"/>
          <w:r>
            <w:rPr>
              <w:w w:val="105"/>
              <w:sz w:val="20"/>
              <w:szCs w:val="20"/>
              <w:lang w:val="en-US" w:eastAsia="en-US"/>
            </w:rPr>
            <w:t>Sayısı</w:t>
          </w:r>
          <w:proofErr w:type="spellEnd"/>
          <w:r>
            <w:rPr>
              <w:w w:val="105"/>
              <w:sz w:val="20"/>
              <w:szCs w:val="20"/>
              <w:lang w:val="en-US" w:eastAsia="en-US"/>
            </w:rPr>
            <w:t>:</w:t>
          </w:r>
        </w:p>
      </w:tc>
      <w:tc>
        <w:tcPr>
          <w:tcW w:w="9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326C37F" w14:textId="77777777" w:rsidR="0074301B" w:rsidRDefault="0074301B" w:rsidP="0074301B">
          <w:pPr>
            <w:pStyle w:val="TableParagraph"/>
            <w:spacing w:before="11"/>
            <w:jc w:val="both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2</w:t>
          </w:r>
        </w:p>
      </w:tc>
    </w:tr>
  </w:tbl>
  <w:p w14:paraId="0EA92EF5" w14:textId="77777777" w:rsidR="0074301B" w:rsidRDefault="007430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4E1C"/>
    <w:multiLevelType w:val="hybridMultilevel"/>
    <w:tmpl w:val="852663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6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53"/>
    <w:rsid w:val="000265FC"/>
    <w:rsid w:val="00050C9E"/>
    <w:rsid w:val="001425F6"/>
    <w:rsid w:val="002F253D"/>
    <w:rsid w:val="003D1125"/>
    <w:rsid w:val="004B5ADB"/>
    <w:rsid w:val="004C3DD5"/>
    <w:rsid w:val="004C79F2"/>
    <w:rsid w:val="00582928"/>
    <w:rsid w:val="00632789"/>
    <w:rsid w:val="0074301B"/>
    <w:rsid w:val="0085011B"/>
    <w:rsid w:val="00882D57"/>
    <w:rsid w:val="00920F76"/>
    <w:rsid w:val="00A15D74"/>
    <w:rsid w:val="00A32C6F"/>
    <w:rsid w:val="00A37953"/>
    <w:rsid w:val="00BB2134"/>
    <w:rsid w:val="00C35C75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2C88"/>
  <w15:docId w15:val="{2BDF6ADE-C024-4D36-9DD6-74215EFA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82D57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7953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A379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795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37953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882D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1B"/>
  </w:style>
  <w:style w:type="paragraph" w:styleId="AltBilgi">
    <w:name w:val="footer"/>
    <w:basedOn w:val="Normal"/>
    <w:link w:val="AltBilgiChar"/>
    <w:uiPriority w:val="99"/>
    <w:unhideWhenUsed/>
    <w:rsid w:val="007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1B"/>
  </w:style>
  <w:style w:type="paragraph" w:customStyle="1" w:styleId="TableParagraph">
    <w:name w:val="Table Paragraph"/>
    <w:basedOn w:val="Normal"/>
    <w:uiPriority w:val="1"/>
    <w:qFormat/>
    <w:rsid w:val="00743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SABIRLI</dc:creator>
  <cp:lastModifiedBy>Windows Kullanıcısı</cp:lastModifiedBy>
  <cp:revision>2</cp:revision>
  <dcterms:created xsi:type="dcterms:W3CDTF">2023-04-24T12:05:00Z</dcterms:created>
  <dcterms:modified xsi:type="dcterms:W3CDTF">2023-04-24T12:05:00Z</dcterms:modified>
</cp:coreProperties>
</file>